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l-GR"/>
        </w:rPr>
      </w:pPr>
      <w:r>
        <w:rPr>
          <w:lang w:val="el-GR"/>
        </w:rPr>
        <w:t xml:space="preserve">Βαθμολογία γραπτής εξέτασης </w:t>
      </w:r>
      <w:r>
        <w:rPr>
          <w:b/>
          <w:lang w:val="en-US"/>
        </w:rPr>
        <w:t>6</w:t>
      </w:r>
    </w:p>
    <w:p>
      <w:pPr>
        <w:pStyle w:val="Normal"/>
        <w:rPr>
          <w:lang w:val="el-GR"/>
        </w:rPr>
      </w:pPr>
      <w:r>
        <w:rPr>
          <w:lang w:val="el-GR"/>
        </w:rPr>
        <w:t>Η εξεταστέα ύλη του μαθήματος περιλαμβάνει: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Block ciphers</w:t>
      </w:r>
    </w:p>
    <w:p>
      <w:pPr>
        <w:pStyle w:val="ListParagraph"/>
        <w:numPr>
          <w:ilvl w:val="0"/>
          <w:numId w:val="1"/>
        </w:numPr>
        <w:rPr/>
      </w:pPr>
      <w:r>
        <w:rPr/>
        <w:t>Symmetric Encryption Schemes</w:t>
      </w:r>
    </w:p>
    <w:p>
      <w:pPr>
        <w:pStyle w:val="ListParagraph"/>
        <w:numPr>
          <w:ilvl w:val="0"/>
          <w:numId w:val="1"/>
        </w:numPr>
        <w:rPr/>
      </w:pPr>
      <w:r>
        <w:rPr/>
        <w:t>MAC schemes</w:t>
      </w:r>
    </w:p>
    <w:p>
      <w:pPr>
        <w:pStyle w:val="ListParagraph"/>
        <w:numPr>
          <w:ilvl w:val="0"/>
          <w:numId w:val="1"/>
        </w:numPr>
        <w:rPr/>
      </w:pPr>
      <w:r>
        <w:rPr/>
        <w:t>Hash functions</w:t>
      </w:r>
    </w:p>
    <w:p>
      <w:pPr>
        <w:pStyle w:val="ListParagraph"/>
        <w:numPr>
          <w:ilvl w:val="0"/>
          <w:numId w:val="1"/>
        </w:numPr>
        <w:rPr/>
      </w:pPr>
      <w:r>
        <w:rPr/>
        <w:t>Authenticated encryption</w:t>
      </w:r>
    </w:p>
    <w:p>
      <w:pPr>
        <w:pStyle w:val="ListParagraph"/>
        <w:numPr>
          <w:ilvl w:val="0"/>
          <w:numId w:val="1"/>
        </w:numPr>
        <w:rPr/>
      </w:pPr>
      <w:r>
        <w:rPr/>
        <w:t>Digital Signatures</w:t>
        <w:tab/>
      </w:r>
    </w:p>
    <w:p>
      <w:pPr>
        <w:pStyle w:val="ListParagraph"/>
        <w:numPr>
          <w:ilvl w:val="0"/>
          <w:numId w:val="1"/>
        </w:numPr>
        <w:rPr>
          <w:lang w:val="el-GR"/>
        </w:rPr>
      </w:pPr>
      <w:r>
        <w:rPr/>
        <w:t>Authentication</w:t>
      </w:r>
    </w:p>
    <w:p>
      <w:pPr>
        <w:pStyle w:val="ListParagraph"/>
        <w:numPr>
          <w:ilvl w:val="0"/>
          <w:numId w:val="1"/>
        </w:numPr>
        <w:rPr>
          <w:lang w:val="el-GR"/>
        </w:rPr>
      </w:pPr>
      <w:r>
        <w:rPr/>
        <w:t>Diffie-Hellman protocol</w:t>
      </w:r>
      <w:r>
        <w:rPr>
          <w:lang w:val="el-GR"/>
        </w:rPr>
        <w:tab/>
      </w:r>
      <w:r>
        <w:rPr/>
        <w:t>and AKE</w:t>
      </w:r>
    </w:p>
    <w:p>
      <w:pPr>
        <w:pStyle w:val="ListParagraph"/>
        <w:numPr>
          <w:ilvl w:val="0"/>
          <w:numId w:val="1"/>
        </w:numPr>
        <w:rPr/>
      </w:pPr>
      <w:r>
        <w:rPr/>
        <w:t>Public key encryption: RSA and  ElGamal schemes</w:t>
      </w:r>
    </w:p>
    <w:p>
      <w:pPr>
        <w:pStyle w:val="ListParagraph"/>
        <w:numPr>
          <w:ilvl w:val="0"/>
          <w:numId w:val="0"/>
        </w:numPr>
        <w:spacing w:before="0" w:after="160"/>
        <w:ind w:hanging="0" w:left="720"/>
        <w:contextualSpacing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fe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fec"/>
    <w:pPr>
      <w:keepNext w:val="true"/>
      <w:keepLines/>
      <w:spacing w:before="480" w:after="0"/>
      <w:ind w:hanging="360" w:left="72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fec"/>
    <w:pPr>
      <w:keepNext w:val="true"/>
      <w:keepLines/>
      <w:spacing w:before="200" w:after="0"/>
      <w:ind w:hanging="360" w:left="72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051fec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051fec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paragraph" w:styleId="Style12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1fec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LibreOffice/24.2.3.2$Windows_X86_64 LibreOffice_project/433d9c2ded56988e8a90e6b2e771ee4e6a5ab2ba</Application>
  <AppVersion>15.0000</AppVersion>
  <Pages>1</Pages>
  <Words>45</Words>
  <Characters>257</Characters>
  <CharactersWithSpaces>283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2022-12-28T16:56:00Z</dcterms:created>
  <dc:creator>Panos</dc:creator>
  <dc:description/>
  <dc:language>el-GR</dc:language>
  <cp:lastModifiedBy/>
  <dcterms:modified xsi:type="dcterms:W3CDTF">2025-01-03T11:47:08Z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